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2872D9"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lastRenderedPageBreak/>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32D93" w:rsidRDefault="003D6118" w:rsidP="00632D93">
      <w:pPr>
        <w:autoSpaceDE w:val="0"/>
        <w:autoSpaceDN w:val="0"/>
        <w:adjustRightInd w:val="0"/>
        <w:spacing w:before="120"/>
        <w:jc w:val="both"/>
        <w:rPr>
          <w:rFonts w:ascii="Arial" w:hAnsi="Arial" w:cs="Arial"/>
          <w:color w:val="000000"/>
          <w:sz w:val="20"/>
          <w:szCs w:val="20"/>
        </w:rPr>
      </w:pPr>
      <w:r w:rsidRPr="009E134A">
        <w:t>2.4.</w:t>
      </w:r>
      <w:r w:rsidR="000D113B" w:rsidRPr="009E134A">
        <w:t>4</w:t>
      </w:r>
      <w:r w:rsidRPr="009E134A">
        <w:t xml:space="preserve">. </w:t>
      </w:r>
      <w:r w:rsidR="00632D93">
        <w:rPr>
          <w:rFonts w:ascii="Arial" w:hAnsi="Arial" w:cs="Arial"/>
          <w:color w:val="000000"/>
          <w:sz w:val="20"/>
          <w:szCs w:val="20"/>
        </w:rPr>
        <w:t xml:space="preserve">В соответствии с </w:t>
      </w:r>
      <w:proofErr w:type="gramStart"/>
      <w:r w:rsidR="00632D93">
        <w:rPr>
          <w:rFonts w:ascii="Arial" w:hAnsi="Arial" w:cs="Arial"/>
          <w:color w:val="000000"/>
          <w:sz w:val="20"/>
          <w:szCs w:val="20"/>
        </w:rPr>
        <w:t>ч</w:t>
      </w:r>
      <w:proofErr w:type="gramEnd"/>
      <w:r w:rsidR="00632D93">
        <w:rPr>
          <w:rFonts w:ascii="Arial" w:hAnsi="Arial" w:cs="Arial"/>
          <w:color w:val="000000"/>
          <w:sz w:val="20"/>
          <w:szCs w:val="20"/>
        </w:rPr>
        <w:t xml:space="preserve">.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w:t>
      </w:r>
      <w:r w:rsidR="00632D93" w:rsidRPr="00632D93">
        <w:rPr>
          <w:rFonts w:ascii="Arial" w:hAnsi="Arial" w:cs="Arial"/>
          <w:color w:val="000000"/>
          <w:sz w:val="20"/>
          <w:szCs w:val="20"/>
        </w:rPr>
        <w:t>Покупателем</w:t>
      </w:r>
      <w:r w:rsidR="00632D93">
        <w:rPr>
          <w:rFonts w:ascii="Arial" w:hAnsi="Arial" w:cs="Arial"/>
          <w:color w:val="000000"/>
          <w:sz w:val="20"/>
          <w:szCs w:val="20"/>
        </w:rPr>
        <w:t xml:space="preserve"> уведомления об отказе от исполнения Договора полностью или в части.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Право собственности и риск случайной гибели переходят к Покупателю с момента передачи </w:t>
      </w:r>
      <w:r w:rsidRPr="005D70F4">
        <w:rPr>
          <w:rFonts w:ascii="Arial" w:hAnsi="Arial" w:cs="Arial"/>
          <w:sz w:val="20"/>
          <w:szCs w:val="20"/>
        </w:rPr>
        <w:lastRenderedPageBreak/>
        <w:t>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xml:space="preserve">, либо по электронной почте. Надлежащим уведомлением Поставщика </w:t>
      </w:r>
      <w:r>
        <w:rPr>
          <w:rFonts w:ascii="Arial" w:hAnsi="Arial" w:cs="Arial"/>
          <w:color w:val="000000"/>
          <w:sz w:val="20"/>
          <w:szCs w:val="20"/>
        </w:rPr>
        <w:lastRenderedPageBreak/>
        <w:t>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w:t>
      </w:r>
      <w:r w:rsidRPr="005D70F4">
        <w:rPr>
          <w:rFonts w:ascii="Arial" w:hAnsi="Arial" w:cs="Arial"/>
          <w:sz w:val="20"/>
          <w:szCs w:val="20"/>
        </w:rPr>
        <w:lastRenderedPageBreak/>
        <w:t xml:space="preserve">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w:t>
      </w:r>
      <w:r w:rsidRPr="005D70F4">
        <w:rPr>
          <w:rFonts w:ascii="Arial" w:hAnsi="Arial" w:cs="Arial"/>
          <w:sz w:val="20"/>
          <w:szCs w:val="20"/>
        </w:rPr>
        <w:lastRenderedPageBreak/>
        <w:t xml:space="preserve">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3C5F1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3C5F12">
        <w:rPr>
          <w:rFonts w:ascii="Arial" w:hAnsi="Arial" w:cs="Arial"/>
          <w:sz w:val="20"/>
          <w:szCs w:val="20"/>
        </w:rPr>
      </w:r>
      <w:r w:rsidR="003C5F12">
        <w:rPr>
          <w:rFonts w:ascii="Arial" w:hAnsi="Arial" w:cs="Arial"/>
          <w:sz w:val="20"/>
          <w:szCs w:val="20"/>
        </w:rPr>
        <w:fldChar w:fldCharType="separate"/>
      </w:r>
      <w:r>
        <w:rPr>
          <w:rFonts w:ascii="Arial" w:hAnsi="Arial" w:cs="Arial"/>
          <w:noProof/>
          <w:sz w:val="20"/>
          <w:szCs w:val="20"/>
        </w:rPr>
        <w:t>Приложениях</w:t>
      </w:r>
      <w:r w:rsidR="003C5F12">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B34" w:rsidRDefault="003C5B34">
      <w:r>
        <w:separator/>
      </w:r>
    </w:p>
  </w:endnote>
  <w:endnote w:type="continuationSeparator" w:id="0">
    <w:p w:rsidR="003C5B34" w:rsidRDefault="003C5B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3C5F12" w:rsidRPr="00F71D28">
      <w:rPr>
        <w:rFonts w:ascii="Arial" w:hAnsi="Arial" w:cs="Arial"/>
        <w:sz w:val="20"/>
      </w:rPr>
      <w:fldChar w:fldCharType="begin"/>
    </w:r>
    <w:r w:rsidRPr="00F71D28">
      <w:rPr>
        <w:rFonts w:ascii="Arial" w:hAnsi="Arial" w:cs="Arial"/>
        <w:sz w:val="20"/>
      </w:rPr>
      <w:instrText xml:space="preserve"> PAGE </w:instrText>
    </w:r>
    <w:r w:rsidR="003C5F12" w:rsidRPr="00F71D28">
      <w:rPr>
        <w:rFonts w:ascii="Arial" w:hAnsi="Arial" w:cs="Arial"/>
        <w:sz w:val="20"/>
      </w:rPr>
      <w:fldChar w:fldCharType="separate"/>
    </w:r>
    <w:r w:rsidR="00632D93">
      <w:rPr>
        <w:rFonts w:ascii="Arial" w:hAnsi="Arial" w:cs="Arial"/>
        <w:noProof/>
        <w:sz w:val="20"/>
      </w:rPr>
      <w:t>18</w:t>
    </w:r>
    <w:r w:rsidR="003C5F12" w:rsidRPr="00F71D28">
      <w:rPr>
        <w:rFonts w:ascii="Arial" w:hAnsi="Arial" w:cs="Arial"/>
        <w:sz w:val="20"/>
      </w:rPr>
      <w:fldChar w:fldCharType="end"/>
    </w:r>
    <w:r w:rsidRPr="00F71D28">
      <w:rPr>
        <w:rFonts w:ascii="Arial" w:hAnsi="Arial" w:cs="Arial"/>
        <w:sz w:val="20"/>
      </w:rPr>
      <w:t xml:space="preserve"> из </w:t>
    </w:r>
    <w:r w:rsidR="003C5F12" w:rsidRPr="00F71D28">
      <w:rPr>
        <w:rFonts w:ascii="Arial" w:hAnsi="Arial" w:cs="Arial"/>
        <w:sz w:val="20"/>
      </w:rPr>
      <w:fldChar w:fldCharType="begin"/>
    </w:r>
    <w:r w:rsidRPr="00F71D28">
      <w:rPr>
        <w:rFonts w:ascii="Arial" w:hAnsi="Arial" w:cs="Arial"/>
        <w:sz w:val="20"/>
      </w:rPr>
      <w:instrText xml:space="preserve"> NUMPAGES </w:instrText>
    </w:r>
    <w:r w:rsidR="003C5F12" w:rsidRPr="00F71D28">
      <w:rPr>
        <w:rFonts w:ascii="Arial" w:hAnsi="Arial" w:cs="Arial"/>
        <w:sz w:val="20"/>
      </w:rPr>
      <w:fldChar w:fldCharType="separate"/>
    </w:r>
    <w:r w:rsidR="00632D93">
      <w:rPr>
        <w:rFonts w:ascii="Arial" w:hAnsi="Arial" w:cs="Arial"/>
        <w:noProof/>
        <w:sz w:val="20"/>
      </w:rPr>
      <w:t>18</w:t>
    </w:r>
    <w:r w:rsidR="003C5F12"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B34" w:rsidRDefault="003C5B34">
      <w:r>
        <w:separator/>
      </w:r>
    </w:p>
  </w:footnote>
  <w:footnote w:type="continuationSeparator" w:id="0">
    <w:p w:rsidR="003C5B34" w:rsidRDefault="003C5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revisionView w:markup="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2D9"/>
    <w:rsid w:val="00287BB2"/>
    <w:rsid w:val="00296235"/>
    <w:rsid w:val="002A39A3"/>
    <w:rsid w:val="002A674C"/>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C5F12"/>
    <w:rsid w:val="003D6118"/>
    <w:rsid w:val="003E254C"/>
    <w:rsid w:val="003E763E"/>
    <w:rsid w:val="003F7EC7"/>
    <w:rsid w:val="00403F8B"/>
    <w:rsid w:val="004075D5"/>
    <w:rsid w:val="00412567"/>
    <w:rsid w:val="00444C62"/>
    <w:rsid w:val="004470A6"/>
    <w:rsid w:val="00457CE0"/>
    <w:rsid w:val="00470496"/>
    <w:rsid w:val="00483A94"/>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32D93"/>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2BF6"/>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C6AF4"/>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09953-FC34-4ED7-98CE-BB0A3ADFC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8116</Words>
  <Characters>46264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tmarkina</cp:lastModifiedBy>
  <cp:revision>4</cp:revision>
  <cp:lastPrinted>2012-02-22T06:49:00Z</cp:lastPrinted>
  <dcterms:created xsi:type="dcterms:W3CDTF">2016-05-04T09:47:00Z</dcterms:created>
  <dcterms:modified xsi:type="dcterms:W3CDTF">2016-05-06T11:58:00Z</dcterms:modified>
</cp:coreProperties>
</file>